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0" w:rsidRPr="006D2100" w:rsidRDefault="00CF73B0" w:rsidP="00B877AC">
      <w:pPr>
        <w:pStyle w:val="ConsPlusNormal"/>
        <w:jc w:val="right"/>
      </w:pPr>
      <w:bookmarkStart w:id="0" w:name="_GoBack"/>
      <w:r>
        <w:t xml:space="preserve">В ____________________________ суд </w:t>
      </w:r>
    </w:p>
    <w:p w:rsidR="00CF73B0" w:rsidRDefault="00D70129" w:rsidP="00B877AC">
      <w:pPr>
        <w:pStyle w:val="ConsPlusNormal"/>
        <w:jc w:val="right"/>
      </w:pPr>
      <w:r w:rsidRPr="006D2100">
        <w:t xml:space="preserve">  </w:t>
      </w:r>
      <w:r w:rsidR="00CF73B0">
        <w:t>Истец: ______</w:t>
      </w:r>
      <w:r w:rsidR="00770A5C">
        <w:t>_</w:t>
      </w:r>
      <w:r w:rsidR="00CF73B0">
        <w:t>____________________</w:t>
      </w:r>
    </w:p>
    <w:p w:rsidR="00CF73B0" w:rsidRDefault="00770A5C" w:rsidP="00770A5C">
      <w:pPr>
        <w:pStyle w:val="ConsPlusNormal"/>
        <w:jc w:val="center"/>
      </w:pPr>
      <w:r>
        <w:t xml:space="preserve">                                                                                                              </w:t>
      </w:r>
      <w:r w:rsidR="00CF73B0">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84BB5" w:rsidRPr="00C84BB5" w:rsidRDefault="00CF73B0" w:rsidP="00C84BB5">
      <w:pPr>
        <w:pStyle w:val="ConsPlusNormal"/>
        <w:jc w:val="center"/>
        <w:rPr>
          <w:rFonts w:ascii="Arial" w:hAnsi="Arial" w:cs="Arial"/>
          <w:b/>
        </w:rPr>
      </w:pPr>
      <w:r w:rsidRPr="00D70129">
        <w:rPr>
          <w:rFonts w:ascii="Arial" w:hAnsi="Arial" w:cs="Arial"/>
          <w:b/>
        </w:rPr>
        <w:t xml:space="preserve">о </w:t>
      </w:r>
      <w:r w:rsidR="008E6396">
        <w:rPr>
          <w:rFonts w:ascii="Arial" w:hAnsi="Arial" w:cs="Arial"/>
          <w:b/>
        </w:rPr>
        <w:t xml:space="preserve">признании </w:t>
      </w:r>
      <w:proofErr w:type="gramStart"/>
      <w:r w:rsidR="008E6396">
        <w:rPr>
          <w:rFonts w:ascii="Arial" w:hAnsi="Arial" w:cs="Arial"/>
          <w:b/>
        </w:rPr>
        <w:t>незаключенным</w:t>
      </w:r>
      <w:proofErr w:type="gramEnd"/>
      <w:r w:rsidR="008E6396">
        <w:rPr>
          <w:rFonts w:ascii="Arial" w:hAnsi="Arial" w:cs="Arial"/>
          <w:b/>
        </w:rPr>
        <w:t xml:space="preserve"> договора страхования жизни</w:t>
      </w:r>
      <w:r w:rsidR="00AB78C7">
        <w:rPr>
          <w:rFonts w:ascii="Arial" w:hAnsi="Arial" w:cs="Arial"/>
          <w:b/>
        </w:rPr>
        <w:t xml:space="preserve"> и возврате страховых взносов</w:t>
      </w:r>
    </w:p>
    <w:p w:rsidR="00CF73B0" w:rsidRPr="00C84BB5" w:rsidRDefault="00CF73B0" w:rsidP="007E6C9F">
      <w:pPr>
        <w:pStyle w:val="ConsPlusNormal"/>
        <w:jc w:val="center"/>
        <w:rPr>
          <w:rFonts w:ascii="Arial" w:hAnsi="Arial" w:cs="Arial"/>
          <w:b/>
        </w:rPr>
      </w:pPr>
    </w:p>
    <w:p w:rsidR="008E6396" w:rsidRDefault="002124CD" w:rsidP="006474E9">
      <w:pPr>
        <w:pStyle w:val="ConsPlusNormal"/>
        <w:ind w:firstLine="709"/>
        <w:jc w:val="both"/>
        <w:rPr>
          <w:rFonts w:ascii="Arial" w:hAnsi="Arial" w:cs="Arial"/>
          <w:szCs w:val="22"/>
        </w:rPr>
      </w:pPr>
      <w:r>
        <w:rPr>
          <w:rFonts w:ascii="Arial" w:hAnsi="Arial" w:cs="Arial"/>
          <w:szCs w:val="22"/>
        </w:rPr>
        <w:t>______ года истец</w:t>
      </w:r>
      <w:r w:rsidR="006474E9">
        <w:rPr>
          <w:rFonts w:ascii="Arial" w:hAnsi="Arial" w:cs="Arial"/>
          <w:szCs w:val="22"/>
        </w:rPr>
        <w:t xml:space="preserve"> заключил с </w:t>
      </w:r>
      <w:r w:rsidR="008E6396" w:rsidRPr="008E6396">
        <w:rPr>
          <w:rFonts w:ascii="Arial" w:hAnsi="Arial" w:cs="Arial"/>
          <w:szCs w:val="22"/>
        </w:rPr>
        <w:t xml:space="preserve">ООО СК «Сбербанк страхование жизни» </w:t>
      </w:r>
      <w:r w:rsidR="006474E9">
        <w:rPr>
          <w:rFonts w:ascii="Arial" w:hAnsi="Arial" w:cs="Arial"/>
          <w:szCs w:val="22"/>
        </w:rPr>
        <w:t>(далее - ответчик)</w:t>
      </w:r>
      <w:r w:rsidR="008E6396">
        <w:rPr>
          <w:rFonts w:ascii="Arial" w:hAnsi="Arial" w:cs="Arial"/>
          <w:szCs w:val="22"/>
        </w:rPr>
        <w:t xml:space="preserve"> договор страхования </w:t>
      </w:r>
      <w:r w:rsidR="006474E9" w:rsidRPr="006474E9">
        <w:rPr>
          <w:rFonts w:ascii="Arial" w:hAnsi="Arial" w:cs="Arial"/>
          <w:szCs w:val="22"/>
        </w:rPr>
        <w:t xml:space="preserve">№ </w:t>
      </w:r>
      <w:r w:rsidR="006474E9">
        <w:rPr>
          <w:rFonts w:ascii="Arial" w:hAnsi="Arial" w:cs="Arial"/>
          <w:szCs w:val="22"/>
        </w:rPr>
        <w:t>___</w:t>
      </w:r>
      <w:r w:rsidR="008E6396">
        <w:rPr>
          <w:rFonts w:ascii="Arial" w:hAnsi="Arial" w:cs="Arial"/>
          <w:szCs w:val="22"/>
        </w:rPr>
        <w:t xml:space="preserve"> </w:t>
      </w:r>
      <w:proofErr w:type="gramStart"/>
      <w:r w:rsidR="008E6396">
        <w:rPr>
          <w:rFonts w:ascii="Arial" w:hAnsi="Arial" w:cs="Arial"/>
          <w:szCs w:val="22"/>
        </w:rPr>
        <w:t>от</w:t>
      </w:r>
      <w:proofErr w:type="gramEnd"/>
      <w:r w:rsidR="008E6396">
        <w:rPr>
          <w:rFonts w:ascii="Arial" w:hAnsi="Arial" w:cs="Arial"/>
          <w:szCs w:val="22"/>
        </w:rPr>
        <w:t xml:space="preserve"> ___. </w:t>
      </w:r>
      <w:proofErr w:type="gramStart"/>
      <w:r w:rsidR="008E6396">
        <w:rPr>
          <w:rFonts w:ascii="Arial" w:hAnsi="Arial" w:cs="Arial"/>
          <w:szCs w:val="22"/>
        </w:rPr>
        <w:t>Копия</w:t>
      </w:r>
      <w:proofErr w:type="gramEnd"/>
      <w:r w:rsidR="008E6396">
        <w:rPr>
          <w:rFonts w:ascii="Arial" w:hAnsi="Arial" w:cs="Arial"/>
          <w:szCs w:val="22"/>
        </w:rPr>
        <w:t xml:space="preserve"> указанного договора является приложением № 1 к настоящему исковому заявлению.</w:t>
      </w:r>
    </w:p>
    <w:p w:rsidR="008C0802" w:rsidRDefault="008C0802" w:rsidP="006474E9">
      <w:pPr>
        <w:pStyle w:val="ConsPlusNormal"/>
        <w:ind w:firstLine="709"/>
        <w:jc w:val="both"/>
        <w:rPr>
          <w:rFonts w:ascii="Arial" w:hAnsi="Arial" w:cs="Arial"/>
          <w:szCs w:val="22"/>
        </w:rPr>
      </w:pPr>
      <w:r>
        <w:rPr>
          <w:rFonts w:ascii="Arial" w:hAnsi="Arial" w:cs="Arial"/>
          <w:szCs w:val="22"/>
        </w:rPr>
        <w:t xml:space="preserve">Пунктом __ договора страхования предусмотрено, что сумма страхового взноса составляет___ рублей. Указанная сумма была оплачена истцом ответчику в полном объеме, что подтверждается платежным поручением №__ </w:t>
      </w:r>
      <w:proofErr w:type="gramStart"/>
      <w:r>
        <w:rPr>
          <w:rFonts w:ascii="Arial" w:hAnsi="Arial" w:cs="Arial"/>
          <w:szCs w:val="22"/>
        </w:rPr>
        <w:t>от</w:t>
      </w:r>
      <w:proofErr w:type="gramEnd"/>
      <w:r>
        <w:rPr>
          <w:rFonts w:ascii="Arial" w:hAnsi="Arial" w:cs="Arial"/>
          <w:szCs w:val="22"/>
        </w:rPr>
        <w:t xml:space="preserve"> ___ (приложение № 2). </w:t>
      </w:r>
    </w:p>
    <w:p w:rsidR="008E6396" w:rsidRDefault="008E6396" w:rsidP="006474E9">
      <w:pPr>
        <w:pStyle w:val="ConsPlusNormal"/>
        <w:ind w:firstLine="709"/>
        <w:jc w:val="both"/>
        <w:rPr>
          <w:rFonts w:ascii="Arial" w:hAnsi="Arial" w:cs="Arial"/>
          <w:szCs w:val="22"/>
        </w:rPr>
      </w:pPr>
      <w:r>
        <w:rPr>
          <w:rFonts w:ascii="Arial" w:hAnsi="Arial" w:cs="Arial"/>
          <w:szCs w:val="22"/>
        </w:rPr>
        <w:t xml:space="preserve">Пунктом __ договора страхования предусмотрено, что договор вступает в силу </w:t>
      </w:r>
      <w:r w:rsidR="006474E9" w:rsidRPr="006474E9">
        <w:rPr>
          <w:rFonts w:ascii="Arial" w:hAnsi="Arial" w:cs="Arial"/>
          <w:szCs w:val="22"/>
        </w:rPr>
        <w:t xml:space="preserve"> </w:t>
      </w:r>
      <w:r>
        <w:rPr>
          <w:rFonts w:ascii="Arial" w:hAnsi="Arial" w:cs="Arial"/>
          <w:szCs w:val="22"/>
        </w:rPr>
        <w:t>_____</w:t>
      </w:r>
      <w:r w:rsidRPr="008E6396">
        <w:rPr>
          <w:rFonts w:ascii="Arial" w:hAnsi="Arial" w:cs="Arial"/>
          <w:szCs w:val="22"/>
        </w:rPr>
        <w:t xml:space="preserve"> года</w:t>
      </w:r>
      <w:r>
        <w:rPr>
          <w:rFonts w:ascii="Arial" w:hAnsi="Arial" w:cs="Arial"/>
          <w:szCs w:val="22"/>
        </w:rPr>
        <w:t>.</w:t>
      </w:r>
    </w:p>
    <w:p w:rsidR="008E6396" w:rsidRDefault="008E6396" w:rsidP="006474E9">
      <w:pPr>
        <w:pStyle w:val="ConsPlusNormal"/>
        <w:ind w:firstLine="709"/>
        <w:jc w:val="both"/>
        <w:rPr>
          <w:rFonts w:ascii="Arial" w:hAnsi="Arial" w:cs="Arial"/>
          <w:szCs w:val="22"/>
        </w:rPr>
      </w:pPr>
      <w:proofErr w:type="gramStart"/>
      <w:r>
        <w:rPr>
          <w:rFonts w:ascii="Arial" w:hAnsi="Arial" w:cs="Arial"/>
          <w:szCs w:val="22"/>
        </w:rPr>
        <w:t xml:space="preserve">____ года </w:t>
      </w:r>
      <w:r w:rsidRPr="008E6396">
        <w:rPr>
          <w:rFonts w:ascii="Arial" w:hAnsi="Arial" w:cs="Arial"/>
          <w:szCs w:val="22"/>
        </w:rPr>
        <w:t>истец обратилс</w:t>
      </w:r>
      <w:r>
        <w:rPr>
          <w:rFonts w:ascii="Arial" w:hAnsi="Arial" w:cs="Arial"/>
          <w:szCs w:val="22"/>
        </w:rPr>
        <w:t>я</w:t>
      </w:r>
      <w:r w:rsidRPr="008E6396">
        <w:rPr>
          <w:rFonts w:ascii="Arial" w:hAnsi="Arial" w:cs="Arial"/>
          <w:szCs w:val="22"/>
        </w:rPr>
        <w:t xml:space="preserve"> с заявлением</w:t>
      </w:r>
      <w:r>
        <w:rPr>
          <w:rFonts w:ascii="Arial" w:hAnsi="Arial" w:cs="Arial"/>
          <w:szCs w:val="22"/>
        </w:rPr>
        <w:t xml:space="preserve"> к ответчику</w:t>
      </w:r>
      <w:r w:rsidRPr="008E6396">
        <w:rPr>
          <w:rFonts w:ascii="Arial" w:hAnsi="Arial" w:cs="Arial"/>
          <w:szCs w:val="22"/>
        </w:rPr>
        <w:t xml:space="preserve">, </w:t>
      </w:r>
      <w:r>
        <w:rPr>
          <w:rFonts w:ascii="Arial" w:hAnsi="Arial" w:cs="Arial"/>
          <w:szCs w:val="22"/>
        </w:rPr>
        <w:t xml:space="preserve">в </w:t>
      </w:r>
      <w:r w:rsidRPr="008E6396">
        <w:rPr>
          <w:rFonts w:ascii="Arial" w:hAnsi="Arial" w:cs="Arial"/>
          <w:szCs w:val="22"/>
        </w:rPr>
        <w:t>котором просил  внести корректировку в договор страхования жизни до вступления</w:t>
      </w:r>
      <w:r>
        <w:rPr>
          <w:rFonts w:ascii="Arial" w:hAnsi="Arial" w:cs="Arial"/>
          <w:szCs w:val="22"/>
        </w:rPr>
        <w:t xml:space="preserve"> его</w:t>
      </w:r>
      <w:r w:rsidRPr="008E6396">
        <w:rPr>
          <w:rFonts w:ascii="Arial" w:hAnsi="Arial" w:cs="Arial"/>
          <w:szCs w:val="22"/>
        </w:rPr>
        <w:t xml:space="preserve"> в силу, а именно, исключить действующие риски (травмы, хирургические вмешательства от НС) и заменить их на риск  «</w:t>
      </w:r>
      <w:r>
        <w:rPr>
          <w:rFonts w:ascii="Arial" w:hAnsi="Arial" w:cs="Arial"/>
          <w:szCs w:val="22"/>
        </w:rPr>
        <w:t>д</w:t>
      </w:r>
      <w:r w:rsidRPr="008E6396">
        <w:rPr>
          <w:rFonts w:ascii="Arial" w:hAnsi="Arial" w:cs="Arial"/>
          <w:szCs w:val="22"/>
        </w:rPr>
        <w:t>иагностирование   особо опасных заболеваний», сохранив при этом все дейст</w:t>
      </w:r>
      <w:r>
        <w:rPr>
          <w:rFonts w:ascii="Arial" w:hAnsi="Arial" w:cs="Arial"/>
          <w:szCs w:val="22"/>
        </w:rPr>
        <w:t>вующие условия, а именно: срок __</w:t>
      </w:r>
      <w:r w:rsidRPr="008E6396">
        <w:rPr>
          <w:rFonts w:ascii="Arial" w:hAnsi="Arial" w:cs="Arial"/>
          <w:szCs w:val="22"/>
        </w:rPr>
        <w:t xml:space="preserve"> лет, сумму взноса </w:t>
      </w:r>
      <w:r>
        <w:rPr>
          <w:rFonts w:ascii="Arial" w:hAnsi="Arial" w:cs="Arial"/>
          <w:szCs w:val="22"/>
        </w:rPr>
        <w:t>____</w:t>
      </w:r>
      <w:r w:rsidRPr="008E6396">
        <w:rPr>
          <w:rFonts w:ascii="Arial" w:hAnsi="Arial" w:cs="Arial"/>
          <w:szCs w:val="22"/>
        </w:rPr>
        <w:t xml:space="preserve"> с ежегодным взносом в программу.</w:t>
      </w:r>
      <w:proofErr w:type="gramEnd"/>
      <w:r>
        <w:rPr>
          <w:rFonts w:ascii="Arial" w:hAnsi="Arial" w:cs="Arial"/>
          <w:szCs w:val="22"/>
        </w:rPr>
        <w:t xml:space="preserve"> Копия указанного </w:t>
      </w:r>
      <w:r w:rsidR="00AB78C7">
        <w:rPr>
          <w:rFonts w:ascii="Arial" w:hAnsi="Arial" w:cs="Arial"/>
          <w:szCs w:val="22"/>
        </w:rPr>
        <w:t xml:space="preserve">обращения </w:t>
      </w:r>
      <w:r>
        <w:rPr>
          <w:rFonts w:ascii="Arial" w:hAnsi="Arial" w:cs="Arial"/>
          <w:szCs w:val="22"/>
        </w:rPr>
        <w:t xml:space="preserve">является приложением № </w:t>
      </w:r>
      <w:r w:rsidR="008C0802">
        <w:rPr>
          <w:rFonts w:ascii="Arial" w:hAnsi="Arial" w:cs="Arial"/>
          <w:szCs w:val="22"/>
        </w:rPr>
        <w:t>3</w:t>
      </w:r>
      <w:r>
        <w:rPr>
          <w:rFonts w:ascii="Arial" w:hAnsi="Arial" w:cs="Arial"/>
          <w:szCs w:val="22"/>
        </w:rPr>
        <w:t xml:space="preserve"> к настоящему исковому заявлению</w:t>
      </w:r>
      <w:r w:rsidRPr="008E6396">
        <w:rPr>
          <w:rFonts w:ascii="Arial" w:hAnsi="Arial" w:cs="Arial"/>
          <w:szCs w:val="22"/>
        </w:rPr>
        <w:t xml:space="preserve"> </w:t>
      </w:r>
    </w:p>
    <w:p w:rsidR="000A3BF9" w:rsidRDefault="008E6396" w:rsidP="006474E9">
      <w:pPr>
        <w:pStyle w:val="ConsPlusNormal"/>
        <w:ind w:firstLine="709"/>
        <w:jc w:val="both"/>
        <w:rPr>
          <w:rFonts w:ascii="Arial" w:hAnsi="Arial" w:cs="Arial"/>
          <w:szCs w:val="22"/>
        </w:rPr>
      </w:pPr>
      <w:r w:rsidRPr="008E6396">
        <w:rPr>
          <w:rFonts w:ascii="Arial" w:hAnsi="Arial" w:cs="Arial"/>
          <w:szCs w:val="22"/>
        </w:rPr>
        <w:t>Ответчиком ответ на заявление истца дан не был, договор вступил в силу на первоначальных условиях</w:t>
      </w:r>
      <w:r w:rsidR="000A3BF9">
        <w:rPr>
          <w:rFonts w:ascii="Arial" w:hAnsi="Arial" w:cs="Arial"/>
          <w:szCs w:val="22"/>
        </w:rPr>
        <w:t>.</w:t>
      </w:r>
    </w:p>
    <w:p w:rsidR="000A3BF9" w:rsidRDefault="000A3BF9" w:rsidP="000A3BF9">
      <w:pPr>
        <w:pStyle w:val="ConsPlusNormal"/>
        <w:ind w:firstLine="708"/>
        <w:jc w:val="both"/>
        <w:rPr>
          <w:rFonts w:ascii="Arial" w:hAnsi="Arial" w:cs="Arial"/>
          <w:szCs w:val="22"/>
        </w:rPr>
      </w:pPr>
      <w:r w:rsidRPr="000A3BF9">
        <w:rPr>
          <w:rFonts w:ascii="Arial" w:hAnsi="Arial" w:cs="Arial"/>
          <w:szCs w:val="22"/>
        </w:rPr>
        <w:t xml:space="preserve">В соответствии со ст. 942 ГК РФ, при заключении договора личного страхования между страхователем и страховщиком должно быть достигнуто соглашение: 1) о застрахованном лице; 2) о характере события, на случай </w:t>
      </w:r>
      <w:proofErr w:type="gramStart"/>
      <w:r w:rsidRPr="000A3BF9">
        <w:rPr>
          <w:rFonts w:ascii="Arial" w:hAnsi="Arial" w:cs="Arial"/>
          <w:szCs w:val="22"/>
        </w:rPr>
        <w:t>наступления</w:t>
      </w:r>
      <w:proofErr w:type="gramEnd"/>
      <w:r w:rsidRPr="000A3BF9">
        <w:rPr>
          <w:rFonts w:ascii="Arial" w:hAnsi="Arial" w:cs="Arial"/>
          <w:szCs w:val="22"/>
        </w:rPr>
        <w:t xml:space="preserve"> которого в жизни застрахованного лица осуществляется страхование (страхового случая); 3) о размере страховой суммы; 4) о сроке действия договора.</w:t>
      </w:r>
    </w:p>
    <w:p w:rsidR="008C0802" w:rsidRPr="008C0802" w:rsidRDefault="008C0802" w:rsidP="008C0802">
      <w:pPr>
        <w:pStyle w:val="ConsPlusNormal"/>
        <w:ind w:firstLine="708"/>
        <w:jc w:val="both"/>
        <w:rPr>
          <w:rFonts w:ascii="Arial" w:hAnsi="Arial" w:cs="Arial"/>
          <w:szCs w:val="22"/>
        </w:rPr>
      </w:pPr>
      <w:proofErr w:type="gramStart"/>
      <w:r w:rsidRPr="008C0802">
        <w:rPr>
          <w:rFonts w:ascii="Arial" w:hAnsi="Arial" w:cs="Arial"/>
          <w:szCs w:val="22"/>
        </w:rPr>
        <w:t>В соответствии с п. 5.8 Правилами страхования № 0023.СЖ.03.00, утвержденных  Приказом Общества  с ограниченной ответственностью  «Страховая компания  «Сбербанк страхование жизни»  от 18 августа  2016 года № 139, стороны вправе  вносить в Договор  страхования изменения, не противоречащие  Правилам страхования и действующему законодательству Российской Федерации, стороны вправе договориться  об изменении  следующих условий страхования: размер/порядок  оплаты страховой премии/страхового взноса;</w:t>
      </w:r>
      <w:proofErr w:type="gramEnd"/>
      <w:r w:rsidRPr="008C0802">
        <w:rPr>
          <w:rFonts w:ascii="Arial" w:hAnsi="Arial" w:cs="Arial"/>
          <w:szCs w:val="22"/>
        </w:rPr>
        <w:t xml:space="preserve"> размер страховой суммы; строк страхования; </w:t>
      </w:r>
      <w:proofErr w:type="gramStart"/>
      <w:r w:rsidRPr="008C0802">
        <w:rPr>
          <w:rFonts w:ascii="Arial" w:hAnsi="Arial" w:cs="Arial"/>
          <w:szCs w:val="22"/>
        </w:rPr>
        <w:t>изменении</w:t>
      </w:r>
      <w:proofErr w:type="gramEnd"/>
      <w:r w:rsidRPr="008C0802">
        <w:rPr>
          <w:rFonts w:ascii="Arial" w:hAnsi="Arial" w:cs="Arial"/>
          <w:szCs w:val="22"/>
        </w:rPr>
        <w:t xml:space="preserve"> условий   страхования в связи с увеличением страхового  риска, 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Указанными Правилами предусмотрено, что страхователь вправе обратиться  по вопросам внесения изменений в договор страхования в срок не позднее чем, за 30 календарных дней до даты предполагаемых изменений.</w:t>
      </w:r>
    </w:p>
    <w:p w:rsidR="008C0802" w:rsidRPr="008C0802" w:rsidRDefault="008C0802" w:rsidP="008C0802">
      <w:pPr>
        <w:pStyle w:val="ConsPlusNormal"/>
        <w:ind w:firstLine="708"/>
        <w:jc w:val="both"/>
        <w:rPr>
          <w:rFonts w:ascii="Arial" w:hAnsi="Arial" w:cs="Arial"/>
          <w:szCs w:val="22"/>
        </w:rPr>
      </w:pPr>
      <w:proofErr w:type="gramStart"/>
      <w:r w:rsidRPr="008C0802">
        <w:rPr>
          <w:rFonts w:ascii="Arial" w:hAnsi="Arial" w:cs="Arial"/>
          <w:szCs w:val="22"/>
        </w:rPr>
        <w:t xml:space="preserve">Таким образом, ответчик, не предоставив ответ на заявление истца от _____ года, </w:t>
      </w:r>
      <w:r w:rsidRPr="008C0802">
        <w:rPr>
          <w:rFonts w:ascii="Arial" w:hAnsi="Arial" w:cs="Arial"/>
          <w:szCs w:val="22"/>
        </w:rPr>
        <w:lastRenderedPageBreak/>
        <w:t>фактически лишил истца права отказаться от заключения договора, по аналогии предусмотренной правилами страхования - в случае несогласия страхователя   с изменением условий договора, до истца не была доведена информация о том, что договор действует на первоначальных условиях, указанные обстоятельства свидетельствуют о том, что договор страхования не был заключен сторонами по указанным</w:t>
      </w:r>
      <w:proofErr w:type="gramEnd"/>
      <w:r w:rsidRPr="008C0802">
        <w:rPr>
          <w:rFonts w:ascii="Arial" w:hAnsi="Arial" w:cs="Arial"/>
          <w:szCs w:val="22"/>
        </w:rPr>
        <w:t xml:space="preserve"> в нем условиям.</w:t>
      </w:r>
    </w:p>
    <w:p w:rsidR="00AB78C7" w:rsidRDefault="00AB78C7" w:rsidP="006474E9">
      <w:pPr>
        <w:pStyle w:val="ConsPlusNormal"/>
        <w:ind w:firstLine="709"/>
        <w:jc w:val="both"/>
        <w:rPr>
          <w:rFonts w:ascii="Arial" w:hAnsi="Arial" w:cs="Arial"/>
          <w:szCs w:val="22"/>
        </w:rPr>
      </w:pPr>
      <w:r>
        <w:rPr>
          <w:rFonts w:ascii="Arial" w:hAnsi="Arial" w:cs="Arial"/>
          <w:szCs w:val="22"/>
        </w:rPr>
        <w:t xml:space="preserve">______ года истец направил в адрес ответчика претензионное письмо с требованием внести изменения в договор страхования (приложение № </w:t>
      </w:r>
      <w:r w:rsidR="008C0802">
        <w:rPr>
          <w:rFonts w:ascii="Arial" w:hAnsi="Arial" w:cs="Arial"/>
          <w:szCs w:val="22"/>
        </w:rPr>
        <w:t>4</w:t>
      </w:r>
      <w:r>
        <w:rPr>
          <w:rFonts w:ascii="Arial" w:hAnsi="Arial" w:cs="Arial"/>
          <w:szCs w:val="22"/>
        </w:rPr>
        <w:t>).</w:t>
      </w:r>
      <w:r w:rsidR="008E6396" w:rsidRPr="008E6396">
        <w:rPr>
          <w:rFonts w:ascii="Arial" w:hAnsi="Arial" w:cs="Arial"/>
          <w:szCs w:val="22"/>
        </w:rPr>
        <w:t xml:space="preserve"> </w:t>
      </w:r>
    </w:p>
    <w:p w:rsidR="00AB78C7" w:rsidRDefault="00AB78C7" w:rsidP="006474E9">
      <w:pPr>
        <w:pStyle w:val="ConsPlusNormal"/>
        <w:ind w:firstLine="709"/>
        <w:jc w:val="both"/>
        <w:rPr>
          <w:rFonts w:ascii="Arial" w:hAnsi="Arial" w:cs="Arial"/>
          <w:szCs w:val="22"/>
        </w:rPr>
      </w:pPr>
      <w:r>
        <w:rPr>
          <w:rFonts w:ascii="Arial" w:hAnsi="Arial" w:cs="Arial"/>
          <w:szCs w:val="22"/>
        </w:rPr>
        <w:t xml:space="preserve">______ года истцом был получен ответ на претензию (приложение № </w:t>
      </w:r>
      <w:r w:rsidR="008C0802">
        <w:rPr>
          <w:rFonts w:ascii="Arial" w:hAnsi="Arial" w:cs="Arial"/>
          <w:szCs w:val="22"/>
        </w:rPr>
        <w:t>5</w:t>
      </w:r>
      <w:r>
        <w:rPr>
          <w:rFonts w:ascii="Arial" w:hAnsi="Arial" w:cs="Arial"/>
          <w:szCs w:val="22"/>
        </w:rPr>
        <w:t xml:space="preserve">), в котором ответчик отказался вносить изменения в договор, и сообщил, </w:t>
      </w:r>
      <w:r w:rsidRPr="00AB78C7">
        <w:rPr>
          <w:rFonts w:ascii="Arial" w:hAnsi="Arial" w:cs="Arial"/>
          <w:szCs w:val="22"/>
        </w:rPr>
        <w:t>что по заявлению</w:t>
      </w:r>
      <w:r>
        <w:rPr>
          <w:rFonts w:ascii="Arial" w:hAnsi="Arial" w:cs="Arial"/>
          <w:szCs w:val="22"/>
        </w:rPr>
        <w:t xml:space="preserve"> истца от ____ года</w:t>
      </w:r>
      <w:r w:rsidRPr="00AB78C7">
        <w:rPr>
          <w:rFonts w:ascii="Arial" w:hAnsi="Arial" w:cs="Arial"/>
          <w:szCs w:val="22"/>
        </w:rPr>
        <w:t xml:space="preserve"> было принято  решение об отказе, так как  договор</w:t>
      </w:r>
      <w:r>
        <w:rPr>
          <w:rFonts w:ascii="Arial" w:hAnsi="Arial" w:cs="Arial"/>
          <w:szCs w:val="22"/>
        </w:rPr>
        <w:t xml:space="preserve"> страхования</w:t>
      </w:r>
      <w:r w:rsidRPr="00AB78C7">
        <w:rPr>
          <w:rFonts w:ascii="Arial" w:hAnsi="Arial" w:cs="Arial"/>
          <w:szCs w:val="22"/>
        </w:rPr>
        <w:t xml:space="preserve"> на момент поступления заявления</w:t>
      </w:r>
      <w:r>
        <w:rPr>
          <w:rFonts w:ascii="Arial" w:hAnsi="Arial" w:cs="Arial"/>
          <w:szCs w:val="22"/>
        </w:rPr>
        <w:t xml:space="preserve"> истца еще</w:t>
      </w:r>
      <w:r w:rsidRPr="00AB78C7">
        <w:rPr>
          <w:rFonts w:ascii="Arial" w:hAnsi="Arial" w:cs="Arial"/>
          <w:szCs w:val="22"/>
        </w:rPr>
        <w:t xml:space="preserve"> не вступил в силу</w:t>
      </w:r>
      <w:r>
        <w:rPr>
          <w:rFonts w:ascii="Arial" w:hAnsi="Arial" w:cs="Arial"/>
          <w:szCs w:val="22"/>
        </w:rPr>
        <w:t>.</w:t>
      </w:r>
    </w:p>
    <w:p w:rsidR="00AB78C7" w:rsidRPr="00AB78C7" w:rsidRDefault="00AB78C7" w:rsidP="00AB78C7">
      <w:pPr>
        <w:pStyle w:val="ConsPlusNormal"/>
        <w:ind w:firstLine="709"/>
        <w:jc w:val="both"/>
        <w:rPr>
          <w:rFonts w:ascii="Arial" w:hAnsi="Arial" w:cs="Arial"/>
          <w:szCs w:val="22"/>
        </w:rPr>
      </w:pPr>
      <w:r w:rsidRPr="00AB78C7">
        <w:rPr>
          <w:rFonts w:ascii="Arial" w:hAnsi="Arial" w:cs="Arial"/>
          <w:szCs w:val="22"/>
        </w:rPr>
        <w:t>В соответствии со статьями 421 и 422 Гражданского кодекса Российской Федерации граждане и юридические лица свободны в заключени</w:t>
      </w:r>
      <w:proofErr w:type="gramStart"/>
      <w:r w:rsidRPr="00AB78C7">
        <w:rPr>
          <w:rFonts w:ascii="Arial" w:hAnsi="Arial" w:cs="Arial"/>
          <w:szCs w:val="22"/>
        </w:rPr>
        <w:t>и</w:t>
      </w:r>
      <w:proofErr w:type="gramEnd"/>
      <w:r w:rsidRPr="00AB78C7">
        <w:rPr>
          <w:rFonts w:ascii="Arial" w:hAnsi="Arial" w:cs="Arial"/>
          <w:szCs w:val="22"/>
        </w:rPr>
        <w:t xml:space="preserve">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AB78C7" w:rsidRPr="00AB78C7" w:rsidRDefault="00AB78C7" w:rsidP="00AB78C7">
      <w:pPr>
        <w:pStyle w:val="ConsPlusNormal"/>
        <w:ind w:firstLine="709"/>
        <w:jc w:val="both"/>
        <w:rPr>
          <w:rFonts w:ascii="Arial" w:hAnsi="Arial" w:cs="Arial"/>
          <w:szCs w:val="22"/>
        </w:rPr>
      </w:pPr>
      <w:r w:rsidRPr="00AB78C7">
        <w:rPr>
          <w:rFonts w:ascii="Arial" w:hAnsi="Arial" w:cs="Arial"/>
          <w:szCs w:val="22"/>
        </w:rPr>
        <w:t xml:space="preserve"> </w:t>
      </w:r>
      <w:proofErr w:type="gramStart"/>
      <w:r w:rsidRPr="00AB78C7">
        <w:rPr>
          <w:rFonts w:ascii="Arial" w:hAnsi="Arial" w:cs="Arial"/>
          <w:szCs w:val="22"/>
        </w:rPr>
        <w:t>Согласно ст.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w:t>
      </w:r>
      <w:proofErr w:type="gramEnd"/>
      <w:r w:rsidRPr="00AB78C7">
        <w:rPr>
          <w:rFonts w:ascii="Arial" w:hAnsi="Arial" w:cs="Arial"/>
          <w:szCs w:val="22"/>
        </w:rPr>
        <w:t xml:space="preserve"> предусмотренного договором события (страхового случая). Право на получение страховой суммы принадлежит лицу, в пользу которого заключен договор.</w:t>
      </w:r>
    </w:p>
    <w:p w:rsidR="008C0802" w:rsidRPr="008C0802" w:rsidRDefault="008C0802" w:rsidP="008C0802">
      <w:pPr>
        <w:pStyle w:val="ConsPlusNormal"/>
        <w:ind w:firstLine="708"/>
        <w:jc w:val="both"/>
        <w:rPr>
          <w:rFonts w:ascii="Arial" w:hAnsi="Arial" w:cs="Arial"/>
          <w:szCs w:val="22"/>
        </w:rPr>
      </w:pPr>
      <w:r w:rsidRPr="008C0802">
        <w:rPr>
          <w:rFonts w:ascii="Arial" w:hAnsi="Arial" w:cs="Arial"/>
          <w:szCs w:val="22"/>
        </w:rPr>
        <w:t>Учитывая вышеизложенное, между сторонами не была достигнута договоренность по всем существенным условиям договора</w:t>
      </w:r>
      <w:r>
        <w:rPr>
          <w:rFonts w:ascii="Arial" w:hAnsi="Arial" w:cs="Arial"/>
          <w:szCs w:val="22"/>
        </w:rPr>
        <w:t xml:space="preserve">, а </w:t>
      </w:r>
      <w:proofErr w:type="gramStart"/>
      <w:r>
        <w:rPr>
          <w:rFonts w:ascii="Arial" w:hAnsi="Arial" w:cs="Arial"/>
          <w:szCs w:val="22"/>
        </w:rPr>
        <w:t>значит</w:t>
      </w:r>
      <w:proofErr w:type="gramEnd"/>
      <w:r>
        <w:rPr>
          <w:rFonts w:ascii="Arial" w:hAnsi="Arial" w:cs="Arial"/>
          <w:szCs w:val="22"/>
        </w:rPr>
        <w:t xml:space="preserve"> договор не является заключенным и с ответчика в пользу истца подлежит взысканию сумма страховых взносов, оплаченных истцом, в размере_____ рублей и проценты в размере___ рублей</w:t>
      </w:r>
      <w:r w:rsidR="005D1207">
        <w:rPr>
          <w:rFonts w:ascii="Arial" w:hAnsi="Arial" w:cs="Arial"/>
          <w:szCs w:val="22"/>
        </w:rPr>
        <w:t xml:space="preserve"> (см. приложение № 6 «Расчет суммы исковых требований»)</w:t>
      </w:r>
      <w:r>
        <w:rPr>
          <w:rFonts w:ascii="Arial" w:hAnsi="Arial" w:cs="Arial"/>
          <w:szCs w:val="22"/>
        </w:rPr>
        <w:t>.</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2F7DAC">
        <w:rPr>
          <w:rFonts w:ascii="Arial" w:hAnsi="Arial" w:cs="Arial"/>
          <w:szCs w:val="22"/>
        </w:rPr>
        <w:t xml:space="preserve"> ст. ст.</w:t>
      </w:r>
      <w:r w:rsidR="008F4D4C">
        <w:rPr>
          <w:rFonts w:ascii="Arial" w:hAnsi="Arial" w:cs="Arial"/>
          <w:szCs w:val="22"/>
        </w:rPr>
        <w:t xml:space="preserve"> </w:t>
      </w:r>
      <w:r w:rsidR="008C0802">
        <w:rPr>
          <w:rFonts w:ascii="Arial" w:hAnsi="Arial" w:cs="Arial"/>
          <w:szCs w:val="22"/>
        </w:rPr>
        <w:t xml:space="preserve">421, 422, 934, 942 </w:t>
      </w:r>
      <w:r w:rsidR="002F7DAC">
        <w:rPr>
          <w:rFonts w:ascii="Arial" w:hAnsi="Arial" w:cs="Arial"/>
          <w:szCs w:val="22"/>
        </w:rPr>
        <w:t xml:space="preserve">ГК РФ, </w:t>
      </w:r>
      <w:r w:rsidRPr="00194E55">
        <w:rPr>
          <w:rFonts w:ascii="Arial" w:hAnsi="Arial" w:cs="Arial"/>
          <w:szCs w:val="22"/>
        </w:rPr>
        <w:t xml:space="preserve">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8C0802" w:rsidRPr="008C0802" w:rsidRDefault="008C0802" w:rsidP="008C0802">
      <w:pPr>
        <w:pStyle w:val="ConsPlusNormal"/>
        <w:numPr>
          <w:ilvl w:val="0"/>
          <w:numId w:val="1"/>
        </w:numPr>
        <w:tabs>
          <w:tab w:val="left" w:pos="1276"/>
        </w:tabs>
        <w:ind w:left="0" w:firstLine="709"/>
        <w:rPr>
          <w:rFonts w:ascii="Arial" w:hAnsi="Arial" w:cs="Arial"/>
          <w:szCs w:val="22"/>
        </w:rPr>
      </w:pPr>
      <w:r w:rsidRPr="008C0802">
        <w:rPr>
          <w:rFonts w:ascii="Arial" w:hAnsi="Arial" w:cs="Arial"/>
          <w:szCs w:val="22"/>
        </w:rPr>
        <w:t>Признать незаключенным  договор страхования жизни</w:t>
      </w:r>
      <w:r>
        <w:rPr>
          <w:rFonts w:ascii="Arial" w:hAnsi="Arial" w:cs="Arial"/>
          <w:szCs w:val="22"/>
        </w:rPr>
        <w:t xml:space="preserve"> №___</w:t>
      </w:r>
      <w:r w:rsidRPr="008C0802">
        <w:rPr>
          <w:rFonts w:ascii="Arial" w:hAnsi="Arial" w:cs="Arial"/>
          <w:szCs w:val="22"/>
        </w:rPr>
        <w:t xml:space="preserve"> от </w:t>
      </w:r>
      <w:r>
        <w:rPr>
          <w:rFonts w:ascii="Arial" w:hAnsi="Arial" w:cs="Arial"/>
          <w:szCs w:val="22"/>
        </w:rPr>
        <w:t>__</w:t>
      </w:r>
      <w:r w:rsidRPr="008C0802">
        <w:rPr>
          <w:rFonts w:ascii="Arial" w:hAnsi="Arial" w:cs="Arial"/>
          <w:szCs w:val="22"/>
        </w:rPr>
        <w:t>года</w:t>
      </w:r>
      <w:r>
        <w:rPr>
          <w:rFonts w:ascii="Arial" w:hAnsi="Arial" w:cs="Arial"/>
          <w:szCs w:val="22"/>
        </w:rPr>
        <w:t>;</w:t>
      </w:r>
      <w:r w:rsidRPr="008C0802">
        <w:rPr>
          <w:rFonts w:ascii="Arial" w:hAnsi="Arial" w:cs="Arial"/>
          <w:szCs w:val="22"/>
        </w:rPr>
        <w:t xml:space="preserve"> </w:t>
      </w:r>
    </w:p>
    <w:p w:rsidR="007567B3" w:rsidRPr="00817D8E" w:rsidRDefault="007567B3" w:rsidP="00395BDD">
      <w:pPr>
        <w:pStyle w:val="ConsPlusNormal"/>
        <w:numPr>
          <w:ilvl w:val="0"/>
          <w:numId w:val="1"/>
        </w:numPr>
        <w:tabs>
          <w:tab w:val="left" w:pos="1276"/>
        </w:tabs>
        <w:ind w:left="0" w:firstLine="709"/>
        <w:jc w:val="both"/>
        <w:rPr>
          <w:rFonts w:ascii="Arial" w:hAnsi="Arial" w:cs="Arial"/>
          <w:szCs w:val="22"/>
        </w:rPr>
      </w:pPr>
      <w:r>
        <w:rPr>
          <w:rFonts w:ascii="Arial" w:hAnsi="Arial" w:cs="Arial"/>
          <w:szCs w:val="22"/>
        </w:rPr>
        <w:t>Взыскать с ответчика в пользу истца</w:t>
      </w:r>
      <w:r w:rsidR="00395BDD">
        <w:rPr>
          <w:rFonts w:ascii="Arial" w:hAnsi="Arial" w:cs="Arial"/>
          <w:szCs w:val="22"/>
        </w:rPr>
        <w:t xml:space="preserve"> страховой взнос в сумме</w:t>
      </w:r>
      <w:r w:rsidR="008F4D4C" w:rsidRPr="008F4D4C">
        <w:rPr>
          <w:rFonts w:ascii="Arial" w:hAnsi="Arial" w:cs="Arial"/>
          <w:szCs w:val="22"/>
        </w:rPr>
        <w:t xml:space="preserve"> </w:t>
      </w:r>
      <w:r w:rsidR="00C52FF5">
        <w:rPr>
          <w:rFonts w:ascii="Arial" w:hAnsi="Arial" w:cs="Arial"/>
          <w:szCs w:val="22"/>
        </w:rPr>
        <w:t xml:space="preserve">_____ </w:t>
      </w:r>
      <w:r w:rsidR="008F4D4C" w:rsidRPr="008F4D4C">
        <w:rPr>
          <w:rFonts w:ascii="Arial" w:hAnsi="Arial" w:cs="Arial"/>
          <w:szCs w:val="22"/>
        </w:rPr>
        <w:t>руб</w:t>
      </w:r>
      <w:r>
        <w:rPr>
          <w:rFonts w:ascii="Arial" w:hAnsi="Arial" w:cs="Arial"/>
          <w:szCs w:val="22"/>
        </w:rPr>
        <w:t>лей</w:t>
      </w:r>
      <w:r w:rsidR="00395BDD">
        <w:rPr>
          <w:rFonts w:ascii="Arial" w:hAnsi="Arial" w:cs="Arial"/>
          <w:szCs w:val="22"/>
        </w:rPr>
        <w:t>, проценты в сумме____ рублей.</w:t>
      </w:r>
      <w:r>
        <w:rPr>
          <w:rFonts w:ascii="Arial" w:hAnsi="Arial" w:cs="Arial"/>
          <w:szCs w:val="22"/>
        </w:rPr>
        <w:t xml:space="preserve"> </w:t>
      </w: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Default="00C52FF5"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д</w:t>
      </w:r>
      <w:r w:rsidR="00D0313C" w:rsidRPr="00D0313C">
        <w:rPr>
          <w:rFonts w:ascii="Arial" w:hAnsi="Arial" w:cs="Arial"/>
          <w:sz w:val="16"/>
          <w:szCs w:val="16"/>
        </w:rPr>
        <w:t>оговор</w:t>
      </w:r>
      <w:r>
        <w:rPr>
          <w:rFonts w:ascii="Arial" w:hAnsi="Arial" w:cs="Arial"/>
          <w:sz w:val="16"/>
          <w:szCs w:val="16"/>
        </w:rPr>
        <w:t>а</w:t>
      </w:r>
      <w:r w:rsidR="005D1207">
        <w:rPr>
          <w:rFonts w:ascii="Arial" w:hAnsi="Arial" w:cs="Arial"/>
          <w:sz w:val="16"/>
          <w:szCs w:val="16"/>
        </w:rPr>
        <w:t xml:space="preserve"> страхования жизни</w:t>
      </w:r>
      <w:r w:rsidR="00EF645F" w:rsidRPr="00EF645F">
        <w:rPr>
          <w:rFonts w:ascii="Arial" w:hAnsi="Arial" w:cs="Arial"/>
          <w:sz w:val="16"/>
          <w:szCs w:val="16"/>
        </w:rPr>
        <w:t>;</w:t>
      </w:r>
    </w:p>
    <w:p w:rsidR="007567B3" w:rsidRDefault="005D120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Копия платежного поручения №__ </w:t>
      </w:r>
      <w:proofErr w:type="gramStart"/>
      <w:r>
        <w:rPr>
          <w:rFonts w:ascii="Arial" w:hAnsi="Arial" w:cs="Arial"/>
          <w:sz w:val="16"/>
          <w:szCs w:val="16"/>
        </w:rPr>
        <w:t>от</w:t>
      </w:r>
      <w:proofErr w:type="gramEnd"/>
      <w:r w:rsidR="00B018D9">
        <w:rPr>
          <w:rFonts w:ascii="Arial" w:hAnsi="Arial" w:cs="Arial"/>
          <w:sz w:val="16"/>
          <w:szCs w:val="16"/>
        </w:rPr>
        <w:t xml:space="preserve"> </w:t>
      </w:r>
      <w:r>
        <w:rPr>
          <w:rFonts w:ascii="Arial" w:hAnsi="Arial" w:cs="Arial"/>
          <w:sz w:val="16"/>
          <w:szCs w:val="16"/>
        </w:rPr>
        <w:t>__</w:t>
      </w:r>
      <w:r w:rsidR="007567B3">
        <w:rPr>
          <w:rFonts w:ascii="Arial" w:hAnsi="Arial" w:cs="Arial"/>
          <w:sz w:val="16"/>
          <w:szCs w:val="16"/>
        </w:rPr>
        <w:t>;</w:t>
      </w:r>
    </w:p>
    <w:p w:rsidR="007567B3" w:rsidRDefault="007567B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заявления</w:t>
      </w:r>
      <w:r w:rsidR="005D1207">
        <w:rPr>
          <w:rFonts w:ascii="Arial" w:hAnsi="Arial" w:cs="Arial"/>
          <w:sz w:val="16"/>
          <w:szCs w:val="16"/>
        </w:rPr>
        <w:t xml:space="preserve"> о внесении изменений в договор страхования</w:t>
      </w:r>
      <w:r>
        <w:rPr>
          <w:rFonts w:ascii="Arial" w:hAnsi="Arial" w:cs="Arial"/>
          <w:sz w:val="16"/>
          <w:szCs w:val="16"/>
        </w:rPr>
        <w:t>;</w:t>
      </w:r>
    </w:p>
    <w:p w:rsidR="007567B3" w:rsidRDefault="007567B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претензионного письма;</w:t>
      </w:r>
    </w:p>
    <w:p w:rsidR="007567B3" w:rsidRDefault="005D120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ответа на претензию</w:t>
      </w:r>
      <w:r w:rsidR="007567B3">
        <w:rPr>
          <w:rFonts w:ascii="Arial" w:hAnsi="Arial" w:cs="Arial"/>
          <w:sz w:val="16"/>
          <w:szCs w:val="16"/>
        </w:rPr>
        <w:t>;</w:t>
      </w:r>
    </w:p>
    <w:p w:rsidR="00817D8E" w:rsidRPr="00EF645F" w:rsidRDefault="00817D8E" w:rsidP="00817D8E">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 суммы исковых требований.</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bookmarkEnd w:id="0"/>
    </w:p>
    <w:sectPr w:rsidR="00CF73B0" w:rsidSect="000E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0"/>
    <w:rsid w:val="000003FB"/>
    <w:rsid w:val="000A3BF9"/>
    <w:rsid w:val="00121390"/>
    <w:rsid w:val="00145167"/>
    <w:rsid w:val="00194E55"/>
    <w:rsid w:val="00197678"/>
    <w:rsid w:val="001E51D3"/>
    <w:rsid w:val="002124CD"/>
    <w:rsid w:val="00231B55"/>
    <w:rsid w:val="002323DA"/>
    <w:rsid w:val="00293C4D"/>
    <w:rsid w:val="002E349E"/>
    <w:rsid w:val="002F7DAC"/>
    <w:rsid w:val="00341DE7"/>
    <w:rsid w:val="00386BB9"/>
    <w:rsid w:val="00395BDD"/>
    <w:rsid w:val="003F6908"/>
    <w:rsid w:val="00400AC9"/>
    <w:rsid w:val="00405509"/>
    <w:rsid w:val="004E5BAA"/>
    <w:rsid w:val="005240D9"/>
    <w:rsid w:val="00564053"/>
    <w:rsid w:val="00566DEA"/>
    <w:rsid w:val="00595270"/>
    <w:rsid w:val="005C5CD3"/>
    <w:rsid w:val="005D1207"/>
    <w:rsid w:val="005F29AB"/>
    <w:rsid w:val="00602A78"/>
    <w:rsid w:val="00622946"/>
    <w:rsid w:val="00622E1D"/>
    <w:rsid w:val="0062312E"/>
    <w:rsid w:val="006474E9"/>
    <w:rsid w:val="00660EB8"/>
    <w:rsid w:val="006D0843"/>
    <w:rsid w:val="006D2100"/>
    <w:rsid w:val="00707926"/>
    <w:rsid w:val="007567B3"/>
    <w:rsid w:val="00770A5C"/>
    <w:rsid w:val="00780409"/>
    <w:rsid w:val="007905F4"/>
    <w:rsid w:val="007C3D56"/>
    <w:rsid w:val="007D76C6"/>
    <w:rsid w:val="007E6C9F"/>
    <w:rsid w:val="00817D8E"/>
    <w:rsid w:val="008316B3"/>
    <w:rsid w:val="008A476C"/>
    <w:rsid w:val="008C0802"/>
    <w:rsid w:val="008C40AB"/>
    <w:rsid w:val="008E6396"/>
    <w:rsid w:val="008F4D4C"/>
    <w:rsid w:val="00925AC1"/>
    <w:rsid w:val="00942F3B"/>
    <w:rsid w:val="00A4514E"/>
    <w:rsid w:val="00A61E15"/>
    <w:rsid w:val="00AB78C7"/>
    <w:rsid w:val="00AD51DB"/>
    <w:rsid w:val="00AF63B0"/>
    <w:rsid w:val="00B018D9"/>
    <w:rsid w:val="00B3169D"/>
    <w:rsid w:val="00B317FC"/>
    <w:rsid w:val="00B5370B"/>
    <w:rsid w:val="00B60C41"/>
    <w:rsid w:val="00B84C22"/>
    <w:rsid w:val="00B877AC"/>
    <w:rsid w:val="00BF3A7E"/>
    <w:rsid w:val="00C52FF5"/>
    <w:rsid w:val="00C72A54"/>
    <w:rsid w:val="00C80AE9"/>
    <w:rsid w:val="00C84BB5"/>
    <w:rsid w:val="00CF73B0"/>
    <w:rsid w:val="00D0313C"/>
    <w:rsid w:val="00D23B35"/>
    <w:rsid w:val="00D70129"/>
    <w:rsid w:val="00D91A84"/>
    <w:rsid w:val="00D93467"/>
    <w:rsid w:val="00DE3E66"/>
    <w:rsid w:val="00DE580D"/>
    <w:rsid w:val="00DF04F8"/>
    <w:rsid w:val="00E64009"/>
    <w:rsid w:val="00EA5335"/>
    <w:rsid w:val="00EF645F"/>
    <w:rsid w:val="00F4387F"/>
    <w:rsid w:val="00F470B4"/>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Шедов Роман Валерьевич</cp:lastModifiedBy>
  <cp:revision>2</cp:revision>
  <dcterms:created xsi:type="dcterms:W3CDTF">2021-04-19T07:13:00Z</dcterms:created>
  <dcterms:modified xsi:type="dcterms:W3CDTF">2021-04-19T07:13:00Z</dcterms:modified>
</cp:coreProperties>
</file>